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5A" w:rsidRPr="0019045A" w:rsidRDefault="008B44DF" w:rsidP="0019045A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2024</w:t>
      </w:r>
      <w:r w:rsidR="0000608A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년도 </w:t>
      </w:r>
      <w:r w:rsidR="0019045A" w:rsidRPr="0019045A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연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19045A" w:rsidRPr="0019045A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단체 등록 신청서</w:t>
      </w:r>
    </w:p>
    <w:p w:rsidR="0019045A" w:rsidRPr="0019045A" w:rsidRDefault="00790773" w:rsidP="0019045A">
      <w:pPr>
        <w:widowControl/>
        <w:wordWrap/>
        <w:autoSpaceDE/>
        <w:autoSpaceDN/>
        <w:snapToGrid w:val="0"/>
        <w:spacing w:line="360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19045A">
        <w:rPr>
          <w:rFonts w:ascii="새굴림" w:eastAsia="새굴림" w:hAnsi="새굴림" w:cs="굴림"/>
          <w:b/>
          <w:bCs/>
          <w:color w:val="000000"/>
          <w:kern w:val="0"/>
          <w:sz w:val="30"/>
          <w:szCs w:val="30"/>
        </w:rPr>
        <w:t>[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19045A">
        <w:rPr>
          <w:rFonts w:ascii="새굴림" w:eastAsia="새굴림" w:hAnsi="새굴림" w:cs="굴림"/>
          <w:b/>
          <w:bCs/>
          <w:color w:val="000000"/>
          <w:kern w:val="0"/>
          <w:sz w:val="30"/>
          <w:szCs w:val="30"/>
        </w:rPr>
        <w:t>신규</w:t>
      </w:r>
      <w:proofErr w:type="gramEnd"/>
      <w:r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19045A">
        <w:rPr>
          <w:rFonts w:ascii="새굴림" w:eastAsia="새굴림" w:hAnsi="새굴림" w:cs="굴림"/>
          <w:b/>
          <w:bCs/>
          <w:color w:val="000000"/>
          <w:kern w:val="0"/>
          <w:sz w:val="30"/>
          <w:szCs w:val="30"/>
        </w:rPr>
        <w:t>가입</w:t>
      </w:r>
      <w:r w:rsidR="0019045A" w:rsidRPr="0019045A"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 xml:space="preserve"> ]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2229"/>
        <w:gridCol w:w="2229"/>
        <w:gridCol w:w="2229"/>
      </w:tblGrid>
      <w:tr w:rsidR="0019045A" w:rsidRPr="0019045A" w:rsidTr="0019045A">
        <w:trPr>
          <w:trHeight w:val="483"/>
          <w:jc w:val="center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단 체 명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9045A" w:rsidRPr="0019045A" w:rsidTr="0019045A">
        <w:trPr>
          <w:trHeight w:val="483"/>
          <w:jc w:val="center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희</w:t>
            </w:r>
            <w:proofErr w:type="spell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망 일 자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제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주차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요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</w:tr>
      <w:tr w:rsidR="0019045A" w:rsidRPr="0019045A" w:rsidTr="0019045A">
        <w:trPr>
          <w:trHeight w:val="1448"/>
          <w:jc w:val="center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희</w:t>
            </w:r>
            <w:proofErr w:type="spell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망 시 간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(중복체크가능)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1부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6시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반 이전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6시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반 이후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7시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대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  <w:p w:rsidR="0019045A" w:rsidRPr="0019045A" w:rsidRDefault="0000608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8시대</w:t>
            </w:r>
            <w:r w:rsidR="0019045A"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 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2부</w:t>
            </w:r>
          </w:p>
          <w:p w:rsidR="0019045A" w:rsidRPr="0019045A" w:rsidRDefault="0000608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11시 후반</w:t>
            </w:r>
            <w:r w:rsidR="0019045A"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  <w:p w:rsidR="0019045A" w:rsidRPr="0019045A" w:rsidRDefault="0019045A" w:rsidP="0000608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12시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대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13시대 □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3부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17시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대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18시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대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□</w:t>
            </w:r>
          </w:p>
        </w:tc>
      </w:tr>
      <w:tr w:rsidR="0019045A" w:rsidRPr="0019045A" w:rsidTr="0019045A">
        <w:trPr>
          <w:trHeight w:val="483"/>
          <w:jc w:val="center"/>
        </w:trPr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희</w:t>
            </w:r>
            <w:proofErr w:type="spell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망 팀 수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팀</w:t>
            </w:r>
          </w:p>
        </w:tc>
      </w:tr>
      <w:tr w:rsidR="0019045A" w:rsidRPr="0019045A" w:rsidTr="0019045A">
        <w:trPr>
          <w:trHeight w:val="483"/>
          <w:jc w:val="center"/>
        </w:trPr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회 장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(우선연락 □)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명 :</w:t>
            </w:r>
            <w:proofErr w:type="gramEnd"/>
          </w:p>
        </w:tc>
      </w:tr>
      <w:tr w:rsidR="0019045A" w:rsidRPr="0019045A" w:rsidTr="0019045A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☏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휴대폰 :</w:t>
            </w:r>
            <w:proofErr w:type="gramEnd"/>
          </w:p>
        </w:tc>
      </w:tr>
      <w:tr w:rsidR="0019045A" w:rsidRPr="0019045A" w:rsidTr="0019045A">
        <w:trPr>
          <w:trHeight w:val="483"/>
          <w:jc w:val="center"/>
        </w:trPr>
        <w:tc>
          <w:tcPr>
            <w:tcW w:w="3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총 무</w:t>
            </w:r>
          </w:p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(우선연락 □)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명 :</w:t>
            </w:r>
            <w:proofErr w:type="gramEnd"/>
          </w:p>
        </w:tc>
      </w:tr>
      <w:tr w:rsidR="0019045A" w:rsidRPr="0019045A" w:rsidTr="0019045A">
        <w:trPr>
          <w:trHeight w:val="48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☏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휴대폰 :</w:t>
            </w:r>
            <w:proofErr w:type="gramEnd"/>
          </w:p>
        </w:tc>
      </w:tr>
      <w:tr w:rsidR="0019045A" w:rsidRPr="0019045A" w:rsidTr="0019045A">
        <w:trPr>
          <w:trHeight w:val="316"/>
          <w:jc w:val="center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* 예약문자, </w:t>
            </w:r>
            <w:proofErr w:type="spellStart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조편성</w:t>
            </w:r>
            <w:proofErr w:type="spellEnd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, 전화통화 등 연</w:t>
            </w:r>
            <w:r w:rsidR="008B44DF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단체 담당자와의 소통을 우선적으로 원하실 경우 해당직책에 체크 해주시기 바랍니다. 미 체크 시 자동으로 총무</w:t>
            </w:r>
            <w:r w:rsid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님께 </w:t>
            </w:r>
            <w:proofErr w:type="spellStart"/>
            <w:r w:rsid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연락드립니다</w:t>
            </w:r>
            <w:proofErr w:type="spellEnd"/>
            <w:r w:rsid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19045A" w:rsidRPr="0019045A" w:rsidTr="0019045A">
        <w:trPr>
          <w:trHeight w:val="482"/>
          <w:jc w:val="center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19045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준 수 사 항</w:t>
            </w:r>
          </w:p>
        </w:tc>
      </w:tr>
      <w:tr w:rsidR="0019045A" w:rsidRPr="0019045A" w:rsidTr="0019045A">
        <w:trPr>
          <w:trHeight w:val="4503"/>
          <w:jc w:val="center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* 연간 휴회 3 회 가능. 단, 2개월 연속 휴회 불가 (공휴일 포함)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* 3</w:t>
            </w:r>
            <w:proofErr w:type="spellStart"/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인플레이</w:t>
            </w:r>
            <w:proofErr w:type="spellEnd"/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 시 해당 팀 단체혜택 적용불가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* 규정 위반 시</w:t>
            </w:r>
            <w:r w:rsidR="008B44DF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멤버십 소지자 멤버십 혜택 적용불가 (연 단체 운영규정 참고)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* 양산시민 할인 적용불가</w:t>
            </w:r>
          </w:p>
          <w:p w:rsid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</w:pPr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* </w:t>
            </w:r>
            <w:r w:rsidR="00C715D0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확정</w:t>
            </w:r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 팀 수보다 적은 팀 수로 </w:t>
            </w:r>
            <w:r w:rsidR="00C715D0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당일</w:t>
            </w:r>
            <w:r w:rsidRPr="0019045A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내장 시 단체혜택 적용불가</w:t>
            </w:r>
            <w:r w:rsidR="00C715D0"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 및 추가페널티 적용</w:t>
            </w:r>
          </w:p>
          <w:p w:rsidR="00CF601B" w:rsidRPr="00CF601B" w:rsidRDefault="00CF601B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새굴림" w:eastAsia="새굴림" w:hAnsi="새굴림" w:cs="굴림"/>
                <w:color w:val="FF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* 우천으로 인한 </w:t>
            </w:r>
            <w:proofErr w:type="spellStart"/>
            <w:r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홀별정산</w:t>
            </w:r>
            <w:proofErr w:type="spellEnd"/>
            <w:r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 시 단체요금이 아닌 월별 </w:t>
            </w:r>
            <w:proofErr w:type="spellStart"/>
            <w:r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>정상가</w:t>
            </w:r>
            <w:proofErr w:type="spellEnd"/>
            <w:r>
              <w:rPr>
                <w:rFonts w:ascii="새굴림" w:eastAsia="새굴림" w:hAnsi="새굴림" w:cs="굴림" w:hint="eastAsia"/>
                <w:color w:val="FF0000"/>
                <w:kern w:val="0"/>
                <w:sz w:val="22"/>
              </w:rPr>
              <w:t xml:space="preserve"> 기준으로 정산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* 3일 전</w:t>
            </w:r>
            <w:r w:rsidR="00B129FB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까지</w:t>
            </w: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조편성을</w:t>
            </w:r>
            <w:proofErr w:type="spellEnd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="00B129FB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홈페이지 직접작성 또는 </w:t>
            </w: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팩스</w:t>
            </w:r>
            <w:r w:rsidR="00B129FB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나</w:t>
            </w: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문자로 보내주시기 바랍니다.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* 클럽 내 레스토랑 및 </w:t>
            </w:r>
            <w:proofErr w:type="spellStart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프로샵</w:t>
            </w:r>
            <w:proofErr w:type="spellEnd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이용을 원칙으로 하며 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2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외부 음식물 및 </w:t>
            </w:r>
            <w:proofErr w:type="spellStart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시상품</w:t>
            </w:r>
            <w:proofErr w:type="spellEnd"/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반입을 금지합니다.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* 연 단체 운영 규정을 항상 준수하시기 바랍니다. 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회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장 :</w:t>
            </w:r>
            <w:proofErr w:type="gram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        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(인)</w:t>
            </w:r>
          </w:p>
          <w:p w:rsidR="0019045A" w:rsidRPr="0019045A" w:rsidRDefault="0019045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총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무 :</w:t>
            </w:r>
            <w:proofErr w:type="gram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           </w:t>
            </w: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(인)</w:t>
            </w:r>
          </w:p>
        </w:tc>
      </w:tr>
      <w:tr w:rsidR="0019045A" w:rsidRPr="0019045A" w:rsidTr="00CF601B">
        <w:trPr>
          <w:trHeight w:val="1926"/>
          <w:jc w:val="center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01B" w:rsidRPr="0019045A" w:rsidRDefault="00CF601B" w:rsidP="00CF60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※ 희망시간 및 팀 수 배정 등의 확정 여부는 별도심사 후 개별통보 예정입니다.</w:t>
            </w:r>
          </w:p>
          <w:p w:rsidR="00CF601B" w:rsidRPr="0019045A" w:rsidRDefault="00CF601B" w:rsidP="00CF60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※ 연 단체 신청서 작성 후 팩스(055-392-0770) 또는 우편으로 접수하여 주시기 바랍니다.</w:t>
            </w:r>
          </w:p>
          <w:p w:rsidR="00CF601B" w:rsidRPr="0019045A" w:rsidRDefault="00CF601B" w:rsidP="00CF60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 주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소 :</w:t>
            </w:r>
            <w:proofErr w:type="gram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경남 양산시 </w:t>
            </w:r>
            <w:proofErr w:type="spell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상북면</w:t>
            </w:r>
            <w:proofErr w:type="spell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공원로</w:t>
            </w:r>
            <w:proofErr w:type="spell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305-391 다이아몬드CC 예약실 앞. (우편번호: 50579)</w:t>
            </w:r>
          </w:p>
          <w:p w:rsidR="00CF601B" w:rsidRPr="0019045A" w:rsidRDefault="00CF601B" w:rsidP="00CF60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☏ 연 단체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담당 :</w:t>
            </w:r>
            <w:proofErr w:type="gram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055-392-0710 </w:t>
            </w:r>
          </w:p>
          <w:p w:rsidR="0019045A" w:rsidRPr="0019045A" w:rsidRDefault="00CF601B" w:rsidP="00CF601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☏ 직통 </w:t>
            </w:r>
            <w:proofErr w:type="gramStart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휴대폰 :</w:t>
            </w:r>
            <w:proofErr w:type="gramEnd"/>
            <w:r w:rsidRPr="0019045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010-9560-0778 (평일 오전9시 ~ 오후6시)</w:t>
            </w:r>
          </w:p>
        </w:tc>
      </w:tr>
    </w:tbl>
    <w:p w:rsidR="00202944" w:rsidRPr="00202944" w:rsidRDefault="008B44DF" w:rsidP="0019045A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lastRenderedPageBreak/>
        <w:t>2024</w:t>
      </w:r>
      <w:r w:rsidR="0000608A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년도 </w:t>
      </w:r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연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단체 </w:t>
      </w:r>
      <w:proofErr w:type="spellStart"/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>요금표</w:t>
      </w:r>
      <w:proofErr w:type="spellEnd"/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44"/>
        </w:rPr>
        <w:t xml:space="preserve"> 및 특전사항</w:t>
      </w:r>
    </w:p>
    <w:p w:rsidR="00202944" w:rsidRDefault="008B44DF" w:rsidP="00790773">
      <w:pPr>
        <w:widowControl/>
        <w:wordWrap/>
        <w:autoSpaceDE/>
        <w:autoSpaceDN/>
        <w:snapToGrid w:val="0"/>
        <w:spacing w:line="360" w:lineRule="auto"/>
        <w:jc w:val="left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1. 2024</w:t>
      </w:r>
      <w:r w:rsidR="00202944"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년도 연 단체 </w:t>
      </w:r>
      <w:proofErr w:type="spellStart"/>
      <w:r w:rsidR="00202944"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요금표</w:t>
      </w:r>
      <w:proofErr w:type="spellEnd"/>
      <w:r w:rsidR="004D56A0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(신규가입)</w:t>
      </w:r>
    </w:p>
    <w:p w:rsidR="0035730C" w:rsidRPr="00202944" w:rsidRDefault="0035730C" w:rsidP="00790773">
      <w:pPr>
        <w:widowControl/>
        <w:wordWrap/>
        <w:autoSpaceDE/>
        <w:autoSpaceDN/>
        <w:snapToGrid w:val="0"/>
        <w:spacing w:line="360" w:lineRule="auto"/>
        <w:jc w:val="right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한양신명조" w:eastAsia="한양신명조" w:hAnsi="한양신명조" w:cs="굴림" w:hint="eastAsia"/>
          <w:color w:val="000000"/>
          <w:kern w:val="0"/>
          <w:szCs w:val="20"/>
        </w:rPr>
        <w:t>(*단위: 천원)</w:t>
      </w:r>
    </w:p>
    <w:tbl>
      <w:tblPr>
        <w:tblW w:w="107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285"/>
        <w:gridCol w:w="1701"/>
        <w:gridCol w:w="1701"/>
        <w:gridCol w:w="1701"/>
        <w:gridCol w:w="3202"/>
      </w:tblGrid>
      <w:tr w:rsidR="00790773" w:rsidRPr="0000608A" w:rsidTr="00790773">
        <w:trPr>
          <w:trHeight w:val="832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08A" w:rsidRPr="0000608A" w:rsidRDefault="0000608A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08A" w:rsidRPr="0000608A" w:rsidRDefault="0000608A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주중(월~금)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08A" w:rsidRPr="0000608A" w:rsidRDefault="0000608A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토요일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08A" w:rsidRPr="0000608A" w:rsidRDefault="0000608A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일요일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08A" w:rsidRPr="0000608A" w:rsidRDefault="0000608A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임원혜택(회장, 총무)</w:t>
            </w:r>
          </w:p>
          <w:p w:rsidR="0000608A" w:rsidRPr="0000608A" w:rsidRDefault="0000608A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(*1팀 4인 기준 / </w:t>
            </w:r>
            <w:proofErr w:type="spellStart"/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정상가</w:t>
            </w:r>
            <w:proofErr w:type="spellEnd"/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기준)</w:t>
            </w:r>
          </w:p>
        </w:tc>
      </w:tr>
      <w:tr w:rsidR="00790773" w:rsidRPr="0000608A" w:rsidTr="00790773">
        <w:trPr>
          <w:trHeight w:val="790"/>
        </w:trPr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1부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6시 30분 이전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145</w:t>
            </w:r>
          </w:p>
        </w:tc>
        <w:tc>
          <w:tcPr>
            <w:tcW w:w="32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F4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새굴림" w:eastAsia="새굴림" w:hAnsi="새굴림" w:cs="굴림"/>
                <w:b/>
                <w:bCs/>
                <w:color w:val="FF0000"/>
                <w:kern w:val="0"/>
                <w:sz w:val="22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FF0000"/>
                <w:kern w:val="0"/>
                <w:sz w:val="22"/>
              </w:rPr>
              <w:t>신규 단체</w:t>
            </w: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3팀 이상</w:t>
            </w:r>
          </w:p>
          <w:p w:rsidR="00790773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새굴림" w:eastAsia="새굴림" w:hAnsi="새굴림" w:cs="굴림"/>
                <w:color w:val="000000"/>
                <w:kern w:val="0"/>
                <w:szCs w:val="20"/>
                <w:u w:val="single" w:color="00000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2인 5만원 할인</w:t>
            </w: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6팀 이상</w:t>
            </w:r>
          </w:p>
          <w:p w:rsidR="00790773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새굴림" w:eastAsia="새굴림" w:hAnsi="새굴림" w:cs="굴림"/>
                <w:color w:val="000000"/>
                <w:kern w:val="0"/>
                <w:szCs w:val="20"/>
                <w:u w:val="single" w:color="00000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4인 5만원 할인</w:t>
            </w: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9팀 이상</w:t>
            </w: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6인 5만원 할인</w:t>
            </w:r>
          </w:p>
        </w:tc>
      </w:tr>
      <w:tr w:rsidR="00790773" w:rsidRPr="0000608A" w:rsidTr="00790773">
        <w:trPr>
          <w:trHeight w:val="7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6시 30분 이후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110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2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790773" w:rsidRPr="0000608A" w:rsidTr="00790773">
        <w:trPr>
          <w:trHeight w:val="7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7시대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155</w:t>
            </w:r>
          </w:p>
        </w:tc>
        <w:tc>
          <w:tcPr>
            <w:tcW w:w="32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790773" w:rsidRPr="0000608A" w:rsidTr="00790773">
        <w:trPr>
          <w:trHeight w:val="7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8시대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1만원 할인</w:t>
            </w: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(</w:t>
            </w: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*</w:t>
            </w:r>
            <w:proofErr w:type="spellStart"/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정상가</w:t>
            </w:r>
            <w:proofErr w:type="spellEnd"/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기준</w:t>
            </w: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790773" w:rsidRPr="0000608A" w:rsidTr="00790773">
        <w:trPr>
          <w:trHeight w:val="743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2부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160</w:t>
            </w:r>
          </w:p>
        </w:tc>
        <w:tc>
          <w:tcPr>
            <w:tcW w:w="32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790773" w:rsidRPr="0000608A" w:rsidTr="00790773">
        <w:trPr>
          <w:trHeight w:val="774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3부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1만원 할인</w:t>
            </w:r>
          </w:p>
          <w:p w:rsidR="00790773" w:rsidRPr="0000608A" w:rsidRDefault="00790773" w:rsidP="0079077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(</w:t>
            </w: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*</w:t>
            </w:r>
            <w:proofErr w:type="spellStart"/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>정상가</w:t>
            </w:r>
            <w:proofErr w:type="spellEnd"/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기준</w:t>
            </w:r>
            <w:r w:rsidRP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0773" w:rsidRPr="0000608A" w:rsidRDefault="00790773" w:rsidP="0079077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212946" w:rsidRDefault="00212946" w:rsidP="00CF601B">
      <w:pPr>
        <w:pStyle w:val="a3"/>
        <w:spacing w:line="276" w:lineRule="auto"/>
        <w:jc w:val="right"/>
        <w:rPr>
          <w:rFonts w:ascii="새굴림" w:eastAsia="새굴림" w:hAnsi="새굴림"/>
          <w:b/>
          <w:bCs/>
        </w:rPr>
      </w:pPr>
      <w:r>
        <w:rPr>
          <w:rFonts w:ascii="새굴림" w:eastAsia="새굴림" w:hAnsi="새굴림" w:hint="eastAsia"/>
          <w:b/>
          <w:bCs/>
        </w:rPr>
        <w:t>*월별 공지금액(</w:t>
      </w:r>
      <w:proofErr w:type="spellStart"/>
      <w:r>
        <w:rPr>
          <w:rFonts w:ascii="새굴림" w:eastAsia="새굴림" w:hAnsi="새굴림" w:hint="eastAsia"/>
          <w:b/>
          <w:bCs/>
        </w:rPr>
        <w:t>정상가</w:t>
      </w:r>
      <w:proofErr w:type="spellEnd"/>
      <w:r>
        <w:rPr>
          <w:rFonts w:ascii="새굴림" w:eastAsia="새굴림" w:hAnsi="새굴림" w:hint="eastAsia"/>
          <w:b/>
          <w:bCs/>
        </w:rPr>
        <w:t>)이</w:t>
      </w:r>
      <w:r w:rsidR="00CF601B">
        <w:rPr>
          <w:rFonts w:ascii="새굴림" w:eastAsia="새굴림" w:hAnsi="새굴림" w:hint="eastAsia"/>
          <w:b/>
          <w:bCs/>
        </w:rPr>
        <w:t xml:space="preserve"> 상기</w:t>
      </w:r>
      <w:r>
        <w:rPr>
          <w:rFonts w:ascii="새굴림" w:eastAsia="새굴림" w:hAnsi="새굴림" w:hint="eastAsia"/>
          <w:b/>
          <w:bCs/>
        </w:rPr>
        <w:t xml:space="preserve"> 단체요금보다 낮을 경우</w:t>
      </w:r>
      <w:r w:rsidR="00CF601B">
        <w:rPr>
          <w:rFonts w:ascii="새굴림" w:eastAsia="새굴림" w:hAnsi="새굴림" w:hint="eastAsia"/>
          <w:b/>
          <w:bCs/>
        </w:rPr>
        <w:t xml:space="preserve"> 월별</w:t>
      </w:r>
      <w:r>
        <w:rPr>
          <w:rFonts w:ascii="새굴림" w:eastAsia="새굴림" w:hAnsi="새굴림" w:hint="eastAsia"/>
          <w:b/>
          <w:bCs/>
        </w:rPr>
        <w:t xml:space="preserve"> 공지금액</w:t>
      </w:r>
      <w:r w:rsidR="00CF601B">
        <w:rPr>
          <w:rFonts w:ascii="새굴림" w:eastAsia="새굴림" w:hAnsi="새굴림" w:hint="eastAsia"/>
          <w:b/>
          <w:bCs/>
        </w:rPr>
        <w:t>(</w:t>
      </w:r>
      <w:proofErr w:type="spellStart"/>
      <w:r w:rsidR="00CF601B">
        <w:rPr>
          <w:rFonts w:ascii="새굴림" w:eastAsia="새굴림" w:hAnsi="새굴림" w:hint="eastAsia"/>
          <w:b/>
          <w:bCs/>
        </w:rPr>
        <w:t>정상가</w:t>
      </w:r>
      <w:proofErr w:type="spellEnd"/>
      <w:r w:rsidR="00CF601B">
        <w:rPr>
          <w:rFonts w:ascii="새굴림" w:eastAsia="새굴림" w:hAnsi="새굴림" w:hint="eastAsia"/>
          <w:b/>
          <w:bCs/>
        </w:rPr>
        <w:t>)</w:t>
      </w:r>
      <w:r>
        <w:rPr>
          <w:rFonts w:ascii="새굴림" w:eastAsia="새굴림" w:hAnsi="새굴림" w:hint="eastAsia"/>
          <w:b/>
          <w:bCs/>
        </w:rPr>
        <w:t xml:space="preserve"> 적용</w:t>
      </w:r>
    </w:p>
    <w:p w:rsidR="004D56A0" w:rsidRDefault="008B44DF" w:rsidP="00CF601B">
      <w:pPr>
        <w:pStyle w:val="a3"/>
        <w:spacing w:line="276" w:lineRule="auto"/>
        <w:jc w:val="right"/>
        <w:rPr>
          <w:rFonts w:ascii="새굴림" w:eastAsia="새굴림" w:hAnsi="새굴림" w:hint="eastAsia"/>
          <w:b/>
          <w:bCs/>
        </w:rPr>
      </w:pPr>
      <w:r>
        <w:rPr>
          <w:rFonts w:ascii="새굴림" w:eastAsia="새굴림" w:hAnsi="새굴림" w:hint="eastAsia"/>
          <w:b/>
          <w:bCs/>
        </w:rPr>
        <w:t>*임원혜택(회장, 총무)은 상기 단체요금이 아닌 월별 공지금액(</w:t>
      </w:r>
      <w:proofErr w:type="spellStart"/>
      <w:r>
        <w:rPr>
          <w:rFonts w:ascii="새굴림" w:eastAsia="새굴림" w:hAnsi="새굴림" w:hint="eastAsia"/>
          <w:b/>
          <w:bCs/>
        </w:rPr>
        <w:t>정상가</w:t>
      </w:r>
      <w:proofErr w:type="spellEnd"/>
      <w:r>
        <w:rPr>
          <w:rFonts w:ascii="새굴림" w:eastAsia="새굴림" w:hAnsi="새굴림" w:hint="eastAsia"/>
          <w:b/>
          <w:bCs/>
        </w:rPr>
        <w:t>)에서 할인적용</w:t>
      </w:r>
    </w:p>
    <w:p w:rsidR="00CF601B" w:rsidRPr="004D56A0" w:rsidRDefault="00CF601B" w:rsidP="00CF601B">
      <w:pPr>
        <w:pStyle w:val="a3"/>
        <w:spacing w:line="276" w:lineRule="auto"/>
        <w:jc w:val="right"/>
        <w:rPr>
          <w:rFonts w:ascii="새굴림" w:eastAsia="새굴림" w:hAnsi="새굴림"/>
          <w:b/>
          <w:bCs/>
        </w:rPr>
      </w:pPr>
      <w:r>
        <w:rPr>
          <w:rFonts w:ascii="새굴림" w:eastAsia="새굴림" w:hAnsi="새굴림" w:hint="eastAsia"/>
          <w:b/>
          <w:bCs/>
        </w:rPr>
        <w:t xml:space="preserve">*우천으로 인한 </w:t>
      </w:r>
      <w:proofErr w:type="spellStart"/>
      <w:r>
        <w:rPr>
          <w:rFonts w:ascii="새굴림" w:eastAsia="새굴림" w:hAnsi="새굴림" w:hint="eastAsia"/>
          <w:b/>
          <w:bCs/>
        </w:rPr>
        <w:t>홀별정산</w:t>
      </w:r>
      <w:proofErr w:type="spellEnd"/>
      <w:r>
        <w:rPr>
          <w:rFonts w:ascii="새굴림" w:eastAsia="새굴림" w:hAnsi="새굴림" w:hint="eastAsia"/>
          <w:b/>
          <w:bCs/>
        </w:rPr>
        <w:t xml:space="preserve"> 시 상기 단체요금이 아닌 월별 공지금액(</w:t>
      </w:r>
      <w:proofErr w:type="spellStart"/>
      <w:r>
        <w:rPr>
          <w:rFonts w:ascii="새굴림" w:eastAsia="새굴림" w:hAnsi="새굴림" w:hint="eastAsia"/>
          <w:b/>
          <w:bCs/>
        </w:rPr>
        <w:t>정상가</w:t>
      </w:r>
      <w:proofErr w:type="spellEnd"/>
      <w:r>
        <w:rPr>
          <w:rFonts w:ascii="새굴림" w:eastAsia="새굴림" w:hAnsi="새굴림" w:hint="eastAsia"/>
          <w:b/>
          <w:bCs/>
        </w:rPr>
        <w:t>)기준으로 정산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2. 연 단체 특전 및 혜택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1)</w:t>
      </w: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연 4회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그린피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5만원 할인권 2매 지급 (3, 6, 9, 12월 각 1회씩 지급)</w:t>
      </w:r>
    </w:p>
    <w:p w:rsidR="00202944" w:rsidRPr="00202944" w:rsidRDefault="00202944" w:rsidP="004D56A0">
      <w:pPr>
        <w:widowControl/>
        <w:wordWrap/>
        <w:autoSpaceDE/>
        <w:autoSpaceDN/>
        <w:snapToGrid w:val="0"/>
        <w:spacing w:line="360" w:lineRule="auto"/>
        <w:ind w:leftChars="200"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*단, 분기별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로 지급기준을 산정하며, 각 분기에 포함된 3개월을 모두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휴회</w:t>
      </w:r>
      <w:r w:rsidR="00B129FB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나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팀수취소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없이 </w:t>
      </w:r>
      <w:proofErr w:type="spellStart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정상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진행한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단체에 한하여 지급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ind w:firstLineChars="200" w:firstLine="48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예) 1~3월 모두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계약된 </w:t>
      </w:r>
      <w:proofErr w:type="spellStart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팀수로</w:t>
      </w:r>
      <w:proofErr w:type="spellEnd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정상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진행하였을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경우 3월 월례회 당일 지급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(1분기)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ind w:firstLineChars="200" w:firstLine="48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예) 7~9월 중 8월 휴회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또는 </w:t>
      </w:r>
      <w:proofErr w:type="spellStart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팀수</w:t>
      </w:r>
      <w:proofErr w:type="spellEnd"/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조정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하였을 경우 9월 지급불가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(3분기)</w:t>
      </w:r>
    </w:p>
    <w:p w:rsidR="00202944" w:rsidRPr="00CF601B" w:rsidRDefault="00202944" w:rsidP="00790773">
      <w:pPr>
        <w:widowControl/>
        <w:wordWrap/>
        <w:autoSpaceDE/>
        <w:autoSpaceDN/>
        <w:snapToGrid w:val="0"/>
        <w:spacing w:line="360" w:lineRule="auto"/>
        <w:ind w:firstLineChars="200" w:firstLine="480"/>
        <w:rPr>
          <w:rFonts w:ascii="한양신명조" w:eastAsia="한양신명조" w:hAnsi="한양신명조" w:cs="굴림"/>
          <w:color w:val="FF0000"/>
          <w:kern w:val="0"/>
          <w:szCs w:val="20"/>
        </w:rPr>
      </w:pPr>
      <w:r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>*</w:t>
      </w:r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 xml:space="preserve">5만원 할인권은 </w:t>
      </w:r>
      <w:proofErr w:type="spellStart"/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>연단체팀</w:t>
      </w:r>
      <w:proofErr w:type="spellEnd"/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 xml:space="preserve"> </w:t>
      </w:r>
      <w:proofErr w:type="spellStart"/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>내장시</w:t>
      </w:r>
      <w:proofErr w:type="spellEnd"/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 xml:space="preserve"> 사용불가하며, </w:t>
      </w:r>
      <w:proofErr w:type="spellStart"/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>팀당</w:t>
      </w:r>
      <w:proofErr w:type="spellEnd"/>
      <w:r w:rsidR="008B44DF"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 xml:space="preserve"> 최대 1매까지 사용가능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2)</w:t>
      </w: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프로샵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10%할인 적용</w:t>
      </w:r>
    </w:p>
    <w:p w:rsidR="00202944" w:rsidRPr="00CF601B" w:rsidRDefault="00202944" w:rsidP="00790773">
      <w:pPr>
        <w:widowControl/>
        <w:wordWrap/>
        <w:autoSpaceDE/>
        <w:autoSpaceDN/>
        <w:snapToGrid w:val="0"/>
        <w:spacing w:line="360" w:lineRule="auto"/>
        <w:ind w:firstLineChars="200" w:firstLine="480"/>
        <w:rPr>
          <w:rFonts w:ascii="한양신명조" w:eastAsia="한양신명조" w:hAnsi="한양신명조" w:cs="굴림"/>
          <w:color w:val="FF0000"/>
          <w:kern w:val="0"/>
          <w:szCs w:val="20"/>
        </w:rPr>
      </w:pPr>
      <w:r w:rsidRPr="00CF601B">
        <w:rPr>
          <w:rFonts w:ascii="새굴림" w:eastAsia="새굴림" w:hAnsi="새굴림" w:cs="굴림" w:hint="eastAsia"/>
          <w:color w:val="FF0000"/>
          <w:kern w:val="0"/>
          <w:sz w:val="24"/>
          <w:szCs w:val="24"/>
        </w:rPr>
        <w:t>*단, 현금결제 시 적용</w:t>
      </w:r>
    </w:p>
    <w:p w:rsidR="0035730C" w:rsidRPr="00790773" w:rsidRDefault="00202944" w:rsidP="00790773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3)</w:t>
      </w: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멤버십 소지자는</w:t>
      </w:r>
      <w:r w:rsidR="008B44DF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멤버십할인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중복 적용 가능</w:t>
      </w:r>
    </w:p>
    <w:p w:rsidR="00E03CB8" w:rsidRPr="008B44DF" w:rsidRDefault="00E03CB8" w:rsidP="00790773">
      <w:pPr>
        <w:widowControl/>
        <w:wordWrap/>
        <w:autoSpaceDE/>
        <w:autoSpaceDN/>
        <w:snapToGrid w:val="0"/>
        <w:spacing w:line="360" w:lineRule="auto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3. 연 단체 제한 사항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1)</w:t>
      </w: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2팀 미만 단체는 단체혜택 일체 적용불가</w:t>
      </w:r>
    </w:p>
    <w:p w:rsidR="00202944" w:rsidRPr="00202944" w:rsidRDefault="00202944" w:rsidP="00790773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2)</w:t>
      </w: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양산시민가 및 여성할인(월요일) 중복 적용불가</w:t>
      </w:r>
    </w:p>
    <w:p w:rsidR="00790773" w:rsidRPr="004D56A0" w:rsidRDefault="00202944" w:rsidP="004D56A0">
      <w:pPr>
        <w:widowControl/>
        <w:wordWrap/>
        <w:autoSpaceDE/>
        <w:autoSpaceDN/>
        <w:snapToGrid w:val="0"/>
        <w:spacing w:line="360" w:lineRule="auto"/>
        <w:ind w:firstLineChars="100" w:firstLine="240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3)</w:t>
      </w:r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고정 연 단체 외 임시단체는 모든 할인 및 이벤트 적용불가 (단, 할인권은 사용가능)</w:t>
      </w:r>
    </w:p>
    <w:p w:rsidR="00202944" w:rsidRPr="00202944" w:rsidRDefault="008B44DF" w:rsidP="00202944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lastRenderedPageBreak/>
        <w:t>2024</w:t>
      </w:r>
      <w:r w:rsidR="0000608A"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t xml:space="preserve">년도 </w:t>
      </w:r>
      <w:proofErr w:type="spellStart"/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t>연단체</w:t>
      </w:r>
      <w:proofErr w:type="spellEnd"/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t xml:space="preserve"> 운영 규정</w:t>
      </w:r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(요약)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8387"/>
      </w:tblGrid>
      <w:tr w:rsidR="00202944" w:rsidRPr="00202944" w:rsidTr="00202944">
        <w:trPr>
          <w:trHeight w:val="441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항 목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요 약 내 용</w:t>
            </w:r>
          </w:p>
        </w:tc>
      </w:tr>
      <w:tr w:rsidR="00202944" w:rsidRPr="00202944" w:rsidTr="00CF601B">
        <w:trPr>
          <w:trHeight w:val="1514"/>
          <w:jc w:val="center"/>
        </w:trPr>
        <w:tc>
          <w:tcPr>
            <w:tcW w:w="18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구성/기준</w:t>
            </w:r>
          </w:p>
        </w:tc>
        <w:tc>
          <w:tcPr>
            <w:tcW w:w="83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00608A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- 2</w:t>
            </w:r>
            <w:r w:rsidR="00202944"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팀 이상 기준 원칙 (단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, 임원혜택은 3팀부터 적용</w:t>
            </w:r>
            <w:r w:rsidR="00202944"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- 4인 1팀 구성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*3인 1팀일 경우 해당 팀 단체요금 및 임원혜택 적용불가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*3인 2팀 이상일 경우 모든 팀 단체요금 및 임원혜택 적용불가</w:t>
            </w:r>
          </w:p>
        </w:tc>
      </w:tr>
      <w:tr w:rsidR="00202944" w:rsidRPr="00202944" w:rsidTr="00CF601B">
        <w:trPr>
          <w:trHeight w:val="1536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등록/배정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연 2회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반기별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단체 이용 실적 및 위약 관계 재평가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실적 우수 단체 우선적 시간배정 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*평가기준: 매출기여도, 진행 협조도, 매너 등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팀의 구성 및 운영규정 위반 시 모든 등록 취소</w:t>
            </w:r>
          </w:p>
        </w:tc>
      </w:tr>
      <w:tr w:rsidR="00202944" w:rsidRPr="00202944" w:rsidTr="00CF601B">
        <w:trPr>
          <w:trHeight w:val="3261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예약/취소/휴회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- 1월 ~ 12월까지 연간 예약 시간은 월별 일조시간에 따라 변경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경기일 4주전에 등록된 총무에게 예약문자 통보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팀 수 변경 및 부분취소는 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7일전 17시까지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, 팀 전체취소는 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14일 전 17시까지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2팀 이상 팀 수 조정 시 단체혜택 적용불가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및 2회 이상 요청 시 고정 배정 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팀 수 변경 조치</w:t>
            </w:r>
          </w:p>
          <w:p w:rsidR="00202944" w:rsidRPr="00202944" w:rsidRDefault="00896DBE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*</w:t>
            </w:r>
            <w:r w:rsidR="00202944"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단, 2팀 단체의 경우 부분 </w:t>
            </w:r>
            <w:r w:rsidR="0000608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취소</w:t>
            </w:r>
            <w:r w:rsidR="00C715D0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일체</w:t>
            </w:r>
            <w:r w:rsidR="00202944"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불가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휴회 연 3회(단, 2개월 연속 휴회 </w:t>
            </w:r>
            <w:r w:rsidR="00C715D0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절대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불가</w:t>
            </w:r>
            <w:r w:rsidR="00C715D0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/ *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공휴일</w:t>
            </w:r>
            <w:r w:rsidR="00C715D0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특별휴회</w:t>
            </w:r>
            <w:r w:rsidRPr="00202944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포함)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휴회 시 연 단체 담당자와 팩스 또는 문자로 확정을 받아야 가능</w:t>
            </w:r>
          </w:p>
        </w:tc>
      </w:tr>
      <w:tr w:rsidR="00202944" w:rsidRPr="00202944" w:rsidTr="00CF601B">
        <w:trPr>
          <w:trHeight w:val="1494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이용기준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단체 사정으로 일자/시간대 변경 시 담당자 협의 후 진행 여부 확정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확정 팀 수 외 1팀 추가 허용. </w:t>
            </w:r>
            <w:r w:rsidR="00C715D0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단, 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2팀 </w:t>
            </w:r>
            <w:r w:rsidR="00C715D0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이상 추가 시 해당 팀은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="00C715D0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정상요금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적용</w:t>
            </w:r>
          </w:p>
          <w:p w:rsid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확정 팀 수 보다 적은 팀 수로 내장할 경우 </w:t>
            </w:r>
            <w:r w:rsidR="00E86406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단체혜택 적용불가 및 위약 적용</w:t>
            </w:r>
          </w:p>
          <w:p w:rsidR="00CF601B" w:rsidRPr="00CF601B" w:rsidRDefault="00CF601B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FF0000"/>
                <w:kern w:val="0"/>
                <w:szCs w:val="20"/>
              </w:rPr>
            </w:pPr>
            <w:r w:rsidRPr="00CF601B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*우천으로 인한 </w:t>
            </w:r>
            <w:proofErr w:type="spellStart"/>
            <w:r w:rsidRPr="00CF601B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홀별정산</w:t>
            </w:r>
            <w:proofErr w:type="spellEnd"/>
            <w:r w:rsidRPr="00CF601B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시 단체요금이 아닌 월별 공지금액(</w:t>
            </w:r>
            <w:proofErr w:type="spellStart"/>
            <w:r w:rsidRPr="00CF601B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정상가</w:t>
            </w:r>
            <w:proofErr w:type="spellEnd"/>
            <w:r w:rsidRPr="00CF601B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) 기준으로 정산</w:t>
            </w:r>
          </w:p>
        </w:tc>
      </w:tr>
      <w:tr w:rsidR="00202944" w:rsidRPr="00202944" w:rsidTr="00202944">
        <w:trPr>
          <w:trHeight w:val="1613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위약기준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전체취소 및 부분취소 기간 이후 취소 시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팀당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100,000원 위약금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- 1일전 17시까지의 취소는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팀당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200,000원, 2일전 취소 시 150,000원 위약금 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당일 예약취소 및 무단결장 시 연간 예약 자동 취소 및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팀당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300,000원 위약금</w:t>
            </w:r>
          </w:p>
          <w:p w:rsidR="00202944" w:rsidRPr="00896DBE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위약금은 7일 이내 납입하여야 하며, 미납 시 </w:t>
            </w:r>
            <w:r w:rsidR="00896DBE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등록취소(중도탈퇴)</w:t>
            </w:r>
          </w:p>
        </w:tc>
      </w:tr>
      <w:tr w:rsidR="00202944" w:rsidRPr="00202944" w:rsidTr="00202944">
        <w:trPr>
          <w:trHeight w:val="973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등록취소기준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연간 3회 초과 휴회 또는 2개월 연속 휴회 시 / 위약금 미납 시</w:t>
            </w:r>
          </w:p>
          <w:p w:rsid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불미스러운 매너 또는 당 클럽에 피해를 끼칠 시 / 이용약관을 준수하지 않을 시</w:t>
            </w:r>
          </w:p>
          <w:p w:rsidR="00C715D0" w:rsidRDefault="00C715D0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="180"/>
              <w:rPr>
                <w:rFonts w:ascii="새굴림" w:eastAsia="새굴림" w:hAnsi="새굴림" w:cs="굴림"/>
                <w:color w:val="FF0000"/>
                <w:kern w:val="0"/>
                <w:szCs w:val="20"/>
              </w:rPr>
            </w:pPr>
            <w:r w:rsidRPr="00C715D0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*등록취소(중도탈퇴) 시 단체회원 중 멤버십 소지자 멤버십 효력정지 (*개인예약 포함)</w:t>
            </w:r>
          </w:p>
          <w:p w:rsidR="00896DBE" w:rsidRPr="00C715D0" w:rsidRDefault="00896DBE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="180"/>
              <w:rPr>
                <w:rFonts w:ascii="한양신명조" w:eastAsia="한양신명조" w:hAnsi="한양신명조" w:cs="굴림"/>
                <w:color w:val="FF0000"/>
                <w:kern w:val="0"/>
                <w:szCs w:val="20"/>
              </w:rPr>
            </w:pPr>
            <w:r w:rsidRPr="00C715D0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*등록취소(중도탈퇴) 시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모든 단체회원 영구적으로 연 단체 </w:t>
            </w:r>
            <w:r w:rsidR="00E86406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재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가입 불가</w:t>
            </w:r>
          </w:p>
        </w:tc>
      </w:tr>
      <w:tr w:rsidR="00202944" w:rsidRPr="00202944" w:rsidTr="00C715D0">
        <w:trPr>
          <w:trHeight w:val="723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시간배정조정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인원 대비 참석률이 85% 이하일 시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경기진행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비협조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및 에티켓 불량일 시</w:t>
            </w:r>
          </w:p>
        </w:tc>
      </w:tr>
      <w:tr w:rsidR="00202944" w:rsidRPr="00202944" w:rsidTr="00CF601B">
        <w:trPr>
          <w:trHeight w:val="1689"/>
          <w:jc w:val="center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경기진행/기타</w:t>
            </w:r>
          </w:p>
        </w:tc>
        <w:tc>
          <w:tcPr>
            <w:tcW w:w="8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- 경기진행 적극 협조, 과도한 음주 자제, 매너, 에티켓 및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경기로컬룰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준수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지나친 내기 자제, 복장 단정, 흡연 장소 준수, 음식물 반입 및 섭취 금지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외부시상품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반입 자제</w:t>
            </w:r>
          </w:p>
          <w:p w:rsidR="00202944" w:rsidRPr="00202944" w:rsidRDefault="00202944" w:rsidP="00CF601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- 조 편성표</w:t>
            </w:r>
            <w:r w:rsidR="00896DBE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는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3일전 17시까지 </w:t>
            </w:r>
            <w:r w:rsidR="00C715D0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홈페이지/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팩스(055-392-0770)</w:t>
            </w:r>
            <w:r w:rsidR="00C715D0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/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SMS(010-9560-0778)</w:t>
            </w:r>
          </w:p>
        </w:tc>
      </w:tr>
    </w:tbl>
    <w:p w:rsidR="008C7BBA" w:rsidRPr="008C7BBA" w:rsidRDefault="008B44DF" w:rsidP="008C7BBA">
      <w:pPr>
        <w:widowControl/>
        <w:wordWrap/>
        <w:autoSpaceDE/>
        <w:autoSpaceDN/>
        <w:snapToGrid w:val="0"/>
        <w:spacing w:line="43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lastRenderedPageBreak/>
        <w:t>2024</w:t>
      </w:r>
      <w:r w:rsidR="0000608A"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t xml:space="preserve">년도 </w:t>
      </w:r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 w:val="48"/>
          <w:szCs w:val="48"/>
        </w:rPr>
        <w:t>연 단체 운영 규정</w:t>
      </w:r>
      <w:r w:rsidR="00202944" w:rsidRPr="00202944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(상세)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1) 연 단체 운영방안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40" w:hangingChars="200" w:hanging="4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가. 당 클럽이 배부한 소정의 양식에 의거 신청하여 승인된 연 단체 팀에 한하여 정식 등록 하여 운영한다.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나. 연 단체 팀은 </w:t>
      </w:r>
      <w:r w:rsidR="0000608A">
        <w:rPr>
          <w:rFonts w:ascii="새굴림" w:eastAsia="새굴림" w:hAnsi="새굴림" w:cs="굴림" w:hint="eastAsia"/>
          <w:color w:val="000000"/>
          <w:kern w:val="0"/>
          <w:sz w:val="22"/>
        </w:rPr>
        <w:t>2팀 이상이어야 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40" w:hangingChars="200" w:hanging="4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다</w:t>
      </w:r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. 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정식 등록된 연 단체 팀은 경기진행협조, 매너와 에티켓 준수 등 당 클럽 운영에 기여한 바를 평가하여 경기일자 및 고정 팀 시간이 재조정되거나 등록이 취소될 수 있다.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라. 연 단체 팀은 당일 예약된 팀 수를 초과한 내장은 입장이 불가하며 예약 팀 수 미만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내장 시에는 위약금을 징수토록 한다. 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또한 1팀 4인 기준으로써, 3인 입장 시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당월요금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적용 및 </w:t>
      </w:r>
      <w:r w:rsidR="0000608A">
        <w:rPr>
          <w:rFonts w:ascii="새굴림" w:eastAsia="새굴림" w:hAnsi="새굴림" w:cs="굴림" w:hint="eastAsia"/>
          <w:color w:val="000000"/>
          <w:kern w:val="0"/>
          <w:sz w:val="22"/>
        </w:rPr>
        <w:t>페널티를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부과 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단, 경기 29일전 클럽에 사전 통보를 할 경우, 당 클럽 매출협조 기여도에 따라 사전 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검토 후 추가 내장을 허용하도록 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마. 경기당일 3일전까지 조 편성표 및 참석할 인원과 팀 수 등을 파악하여 </w:t>
      </w:r>
      <w:r w:rsidR="00896DBE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홈페이지, 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팩스</w:t>
      </w:r>
      <w:r w:rsidR="00896DBE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또는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문자로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통보하여야</w:t>
      </w:r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(</w:t>
      </w:r>
      <w:r w:rsidR="00896DBE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홈페이지 연단체조편성 / 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FAX: 055-392-0770 / SMS: 010-9560-0778)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40" w:hangingChars="200" w:hanging="44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바. 연 단체 팀의 회원 전원은 경기시간 30분 전까지 내장 등록을 마쳐야 하며 10분 전까지 출발코스에 전원 대기하여 출발시간이 지연 되지 않도록 협조하여야 한다. 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color w:val="000000"/>
          <w:kern w:val="0"/>
          <w:sz w:val="22"/>
        </w:rPr>
        <w:t>사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. 연 단체 팀을 운영하지 않는 일자는 다음과 같다.</w:t>
      </w:r>
    </w:p>
    <w:p w:rsidR="00202944" w:rsidRPr="00202944" w:rsidRDefault="00202944" w:rsidP="008C7BBA">
      <w:pPr>
        <w:widowControl/>
        <w:wordWrap/>
        <w:autoSpaceDE/>
        <w:autoSpaceDN/>
        <w:snapToGrid w:val="0"/>
        <w:spacing w:line="432" w:lineRule="auto"/>
        <w:ind w:leftChars="200" w:left="620" w:hangingChars="100" w:hanging="2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-</w:t>
      </w:r>
      <w:r w:rsidR="008C7BBA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설날, 추석 명절당일 및 주중 공휴일 (단, 클럽의 방침에 따라 정상운영 될 수 있으며 </w:t>
      </w:r>
      <w:r w:rsidR="00E86406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이에 따른 </w:t>
      </w:r>
      <w:r w:rsidR="008C7BBA">
        <w:rPr>
          <w:rFonts w:ascii="새굴림" w:eastAsia="새굴림" w:hAnsi="새굴림" w:cs="굴림" w:hint="eastAsia"/>
          <w:color w:val="000000"/>
          <w:kern w:val="0"/>
          <w:sz w:val="22"/>
        </w:rPr>
        <w:t>요금, 휴회, 날짜변경 등 관련내용은 총무 또는 회장에게 사전안내 예정)</w:t>
      </w:r>
    </w:p>
    <w:p w:rsidR="008C7BBA" w:rsidRDefault="00202944" w:rsidP="00CF601B">
      <w:pPr>
        <w:widowControl/>
        <w:wordWrap/>
        <w:autoSpaceDE/>
        <w:autoSpaceDN/>
        <w:snapToGrid w:val="0"/>
        <w:spacing w:line="432" w:lineRule="auto"/>
        <w:ind w:firstLineChars="200" w:firstLine="440"/>
        <w:rPr>
          <w:rFonts w:ascii="새굴림" w:eastAsia="새굴림" w:hAnsi="새굴림" w:cs="굴림" w:hint="eastAsia"/>
          <w:color w:val="000000"/>
          <w:kern w:val="0"/>
          <w:sz w:val="22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-클럽의 중요행사 및 공식적인 대회일</w:t>
      </w:r>
    </w:p>
    <w:p w:rsidR="00CF601B" w:rsidRPr="00CF601B" w:rsidRDefault="00CF601B" w:rsidP="00CF601B">
      <w:pPr>
        <w:widowControl/>
        <w:wordWrap/>
        <w:autoSpaceDE/>
        <w:autoSpaceDN/>
        <w:snapToGrid w:val="0"/>
        <w:spacing w:line="432" w:lineRule="auto"/>
        <w:ind w:left="440" w:hangingChars="200" w:hanging="440"/>
        <w:rPr>
          <w:rFonts w:ascii="새굴림" w:eastAsia="새굴림" w:hAnsi="새굴림" w:cs="굴림"/>
          <w:color w:val="000000"/>
          <w:kern w:val="0"/>
          <w:sz w:val="22"/>
        </w:rPr>
      </w:pPr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아. 연 단체 요금 및 임원혜택은 18홀 정상종료 시 적용되는 이벤트 금액으로써, 우천으로 인한 </w:t>
      </w:r>
      <w:proofErr w:type="spellStart"/>
      <w:r>
        <w:rPr>
          <w:rFonts w:ascii="새굴림" w:eastAsia="새굴림" w:hAnsi="새굴림" w:cs="굴림" w:hint="eastAsia"/>
          <w:color w:val="000000"/>
          <w:kern w:val="0"/>
          <w:sz w:val="22"/>
        </w:rPr>
        <w:t>홀별정산</w:t>
      </w:r>
      <w:proofErr w:type="spellEnd"/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등의 경우 단체요금이 아닌 월별 공지금액(</w:t>
      </w:r>
      <w:proofErr w:type="spellStart"/>
      <w:r>
        <w:rPr>
          <w:rFonts w:ascii="새굴림" w:eastAsia="새굴림" w:hAnsi="새굴림" w:cs="굴림" w:hint="eastAsia"/>
          <w:color w:val="000000"/>
          <w:kern w:val="0"/>
          <w:sz w:val="22"/>
        </w:rPr>
        <w:t>정상가</w:t>
      </w:r>
      <w:proofErr w:type="spellEnd"/>
      <w:r>
        <w:rPr>
          <w:rFonts w:ascii="새굴림" w:eastAsia="새굴림" w:hAnsi="새굴림" w:cs="굴림" w:hint="eastAsia"/>
          <w:color w:val="000000"/>
          <w:kern w:val="0"/>
          <w:sz w:val="22"/>
        </w:rPr>
        <w:t>) 기준으로 정산된다.</w:t>
      </w:r>
    </w:p>
    <w:p w:rsidR="008C7BBA" w:rsidRPr="00202944" w:rsidRDefault="008C7BBA" w:rsidP="008C7BBA">
      <w:pPr>
        <w:widowControl/>
        <w:wordWrap/>
        <w:autoSpaceDE/>
        <w:autoSpaceDN/>
        <w:snapToGrid w:val="0"/>
        <w:spacing w:line="432" w:lineRule="auto"/>
        <w:ind w:firstLineChars="200" w:firstLine="400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2) 연 단체 팀 운영 심사기준 및 벌점 규정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가. 운영단체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당 클럽 규정 위반 행위 시 사안에 따라 해당 벌점을 부과하고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월단위로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관리한다.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벌점에 따라 경기일자 및 시간이 변경 조정 될 수 있다.</w:t>
      </w:r>
    </w:p>
    <w:p w:rsidR="00202944" w:rsidRPr="00202944" w:rsidRDefault="00202944" w:rsidP="0000608A">
      <w:pPr>
        <w:widowControl/>
        <w:wordWrap/>
        <w:autoSpaceDE/>
        <w:autoSpaceDN/>
        <w:snapToGrid w:val="0"/>
        <w:spacing w:line="432" w:lineRule="auto"/>
        <w:ind w:left="400" w:firstLineChars="100" w:firstLine="2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ex) 1부 7시30분 경기시간 → 1부 7시 이전 시간으로 변경.</w:t>
      </w:r>
    </w:p>
    <w:p w:rsidR="00202944" w:rsidRPr="00202944" w:rsidRDefault="00202944" w:rsidP="0000608A">
      <w:pPr>
        <w:widowControl/>
        <w:wordWrap/>
        <w:autoSpaceDE/>
        <w:autoSpaceDN/>
        <w:snapToGrid w:val="0"/>
        <w:spacing w:line="432" w:lineRule="auto"/>
        <w:ind w:left="400" w:firstLineChars="100" w:firstLine="22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lastRenderedPageBreak/>
        <w:t>ex) 2부 12시 경기시간 → 1부 시간으로 변경.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나. 위반사항 접수요령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업장</w:t>
      </w:r>
      <w:proofErr w:type="spellEnd"/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근무자 및 캐디 에티켓 위반 보고서 및 진행사유서 제출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경기진행 요원 및 사내 임직원의 적발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당 클럽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내장객의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신고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다. 위반 사례에 대한 조치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각 부서 접수 → 경기부서 취합(벌점부과) → 보고 → 징계위원회 회부 → 결과통보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(</w:t>
      </w:r>
      <w:r w:rsidR="008C7BBA">
        <w:rPr>
          <w:rFonts w:ascii="새굴림" w:eastAsia="새굴림" w:hAnsi="새굴림" w:cs="굴림" w:hint="eastAsia"/>
          <w:color w:val="000000"/>
          <w:kern w:val="0"/>
          <w:sz w:val="22"/>
        </w:rPr>
        <w:t>임원실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) →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프론트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및 </w:t>
      </w:r>
      <w:proofErr w:type="spellStart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락카실</w:t>
      </w:r>
      <w:proofErr w:type="spellEnd"/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앞 위반사항 공고 → 조치(징계) </w:t>
      </w:r>
    </w:p>
    <w:p w:rsidR="00202944" w:rsidRPr="00202944" w:rsidRDefault="0000608A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color w:val="000000"/>
          <w:kern w:val="0"/>
          <w:sz w:val="22"/>
        </w:rPr>
        <w:t>라</w:t>
      </w:r>
      <w:r w:rsidR="00202944"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. </w:t>
      </w:r>
      <w:proofErr w:type="spellStart"/>
      <w:r w:rsidR="00202944"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벌점별</w:t>
      </w:r>
      <w:proofErr w:type="spellEnd"/>
      <w:r w:rsidR="00202944"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조치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3개월간 벌점 누계가 60점 이상일 경우는 등록 </w:t>
      </w:r>
      <w:r w:rsidR="00CF0F0D">
        <w:rPr>
          <w:rFonts w:ascii="새굴림" w:eastAsia="새굴림" w:hAnsi="새굴림" w:cs="굴림" w:hint="eastAsia"/>
          <w:color w:val="000000"/>
          <w:kern w:val="0"/>
          <w:sz w:val="22"/>
        </w:rPr>
        <w:t>취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소 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당월 벌점이 30점 이상일 경우 익월 경기시간 및 경기일자가 변경 조정될 수 있다.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당월 벌점이 30점 이상일 경우가 2회 발생 시 익월부터 등록이 취소된다.</w:t>
      </w:r>
    </w:p>
    <w:p w:rsidR="00202944" w:rsidRPr="00202944" w:rsidRDefault="00202944" w:rsidP="00202944">
      <w:pPr>
        <w:widowControl/>
        <w:wordWrap/>
        <w:autoSpaceDE/>
        <w:autoSpaceDN/>
        <w:snapToGrid w:val="0"/>
        <w:spacing w:line="432" w:lineRule="auto"/>
        <w:ind w:lef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202944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연간 벌점을 합산하여 단체 조정 등록 시 반영한다.</w:t>
      </w:r>
    </w:p>
    <w:p w:rsidR="00202944" w:rsidRPr="00202944" w:rsidRDefault="0000608A" w:rsidP="00202944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color w:val="000000"/>
          <w:kern w:val="0"/>
          <w:sz w:val="22"/>
        </w:rPr>
        <w:t>마</w:t>
      </w:r>
      <w:r w:rsidR="00202944" w:rsidRPr="00202944">
        <w:rPr>
          <w:rFonts w:ascii="새굴림" w:eastAsia="새굴림" w:hAnsi="새굴림" w:cs="굴림" w:hint="eastAsia"/>
          <w:color w:val="000000"/>
          <w:kern w:val="0"/>
          <w:sz w:val="22"/>
        </w:rPr>
        <w:t>. 사안별 단체적용 벌점</w:t>
      </w:r>
    </w:p>
    <w:tbl>
      <w:tblPr>
        <w:tblW w:w="0" w:type="auto"/>
        <w:tblInd w:w="4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3505"/>
        <w:gridCol w:w="1290"/>
        <w:gridCol w:w="1006"/>
        <w:gridCol w:w="1404"/>
        <w:gridCol w:w="1915"/>
      </w:tblGrid>
      <w:tr w:rsidR="00202944" w:rsidRPr="00202944" w:rsidTr="00202944">
        <w:trPr>
          <w:trHeight w:val="570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구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분</w:t>
            </w:r>
          </w:p>
        </w:tc>
        <w:tc>
          <w:tcPr>
            <w:tcW w:w="350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현장조치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시안별</w:t>
            </w:r>
            <w:proofErr w:type="spellEnd"/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 xml:space="preserve"> 규제</w:t>
            </w: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202944" w:rsidRPr="00202944" w:rsidTr="00202944">
        <w:trPr>
          <w:trHeight w:val="6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벌점</w:t>
            </w:r>
          </w:p>
        </w:tc>
        <w:tc>
          <w:tcPr>
            <w:tcW w:w="1404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2"/>
              </w:rPr>
              <w:t>후속조치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202944" w:rsidRPr="00202944" w:rsidTr="00202944">
        <w:trPr>
          <w:trHeight w:val="911"/>
        </w:trPr>
        <w:tc>
          <w:tcPr>
            <w:tcW w:w="609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위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약</w:t>
            </w:r>
          </w:p>
        </w:tc>
        <w:tc>
          <w:tcPr>
            <w:tcW w:w="35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무단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결장</w:t>
            </w:r>
          </w:p>
        </w:tc>
        <w:tc>
          <w:tcPr>
            <w:tcW w:w="12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8C7BBA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즉시탈퇴</w:t>
            </w:r>
          </w:p>
        </w:tc>
        <w:tc>
          <w:tcPr>
            <w:tcW w:w="14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위약금 및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S멤버 불가</w:t>
            </w:r>
          </w:p>
        </w:tc>
        <w:tc>
          <w:tcPr>
            <w:tcW w:w="19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8C7BBA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즉시 탈퇴처리</w:t>
            </w:r>
          </w:p>
        </w:tc>
      </w:tr>
      <w:tr w:rsidR="00202944" w:rsidRPr="00202944" w:rsidTr="00202944">
        <w:trPr>
          <w:trHeight w:val="911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팀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전체 지연도착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proofErr w:type="spellStart"/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스타트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지점 지연대기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입장불가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팀당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위약금 부과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02944" w:rsidRPr="00202944" w:rsidTr="00202944">
        <w:trPr>
          <w:trHeight w:val="559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등록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타인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신분 위장 입장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입장불가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징계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형사고발</w:t>
            </w:r>
          </w:p>
        </w:tc>
      </w:tr>
      <w:tr w:rsidR="00202944" w:rsidRPr="00202944" w:rsidTr="00202944">
        <w:trPr>
          <w:trHeight w:val="1101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경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기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사전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조 편성 미</w:t>
            </w:r>
            <w:r w:rsidR="008C7BB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이행</w:t>
            </w:r>
            <w:r w:rsidR="008C7BBA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(3일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전)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팀 전체 벌점 </w:t>
            </w:r>
          </w:p>
        </w:tc>
      </w:tr>
      <w:tr w:rsidR="00202944" w:rsidRPr="00202944" w:rsidTr="00202944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경기진행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지연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퇴장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팀당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해당 팀</w:t>
            </w:r>
          </w:p>
        </w:tc>
      </w:tr>
      <w:tr w:rsidR="00202944" w:rsidRPr="00202944" w:rsidTr="00202944">
        <w:trPr>
          <w:trHeight w:val="91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근무자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욕설 및 폭행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(에티켓위반)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퇴장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8C7BBA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영구제명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해당 회원</w:t>
            </w:r>
          </w:p>
        </w:tc>
      </w:tr>
      <w:tr w:rsidR="00202944" w:rsidRPr="00202944" w:rsidTr="00202944">
        <w:trPr>
          <w:trHeight w:val="7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20294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근무자의</w:t>
            </w: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정당한 요구 불응</w:t>
            </w:r>
          </w:p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(진행 </w:t>
            </w:r>
            <w:proofErr w:type="spellStart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로컬룰</w:t>
            </w:r>
            <w:proofErr w:type="spellEnd"/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위반)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02944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202944" w:rsidRDefault="00202944" w:rsidP="0020294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2944" w:rsidRPr="008C7BBA" w:rsidRDefault="008C7BBA" w:rsidP="00202944">
            <w:pPr>
              <w:widowControl/>
              <w:wordWrap/>
              <w:autoSpaceDE/>
              <w:autoSpaceDN/>
              <w:jc w:val="left"/>
              <w:rPr>
                <w:rFonts w:ascii="새굴림" w:eastAsia="새굴림" w:hAnsi="새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</w:t>
            </w:r>
            <w:r w:rsidRPr="008C7BBA">
              <w:rPr>
                <w:rFonts w:ascii="새굴림" w:eastAsia="새굴림" w:hAnsi="새굴림" w:cs="굴림" w:hint="eastAsia"/>
                <w:kern w:val="0"/>
                <w:sz w:val="22"/>
              </w:rPr>
              <w:t>탈퇴고려</w:t>
            </w:r>
          </w:p>
        </w:tc>
      </w:tr>
    </w:tbl>
    <w:p w:rsidR="00A14240" w:rsidRDefault="00A14240"/>
    <w:sectPr w:rsidR="00A14240" w:rsidSect="00202944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14" w:rsidRDefault="00537D14" w:rsidP="00FE5267">
      <w:r>
        <w:separator/>
      </w:r>
    </w:p>
  </w:endnote>
  <w:endnote w:type="continuationSeparator" w:id="0">
    <w:p w:rsidR="00537D14" w:rsidRDefault="00537D14" w:rsidP="00FE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14" w:rsidRDefault="00537D14" w:rsidP="00FE5267">
      <w:r>
        <w:separator/>
      </w:r>
    </w:p>
  </w:footnote>
  <w:footnote w:type="continuationSeparator" w:id="0">
    <w:p w:rsidR="00537D14" w:rsidRDefault="00537D14" w:rsidP="00FE5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44"/>
    <w:rsid w:val="0000608A"/>
    <w:rsid w:val="00082C5C"/>
    <w:rsid w:val="000B300B"/>
    <w:rsid w:val="00163BFD"/>
    <w:rsid w:val="0019045A"/>
    <w:rsid w:val="00202944"/>
    <w:rsid w:val="00212946"/>
    <w:rsid w:val="002651FA"/>
    <w:rsid w:val="00310569"/>
    <w:rsid w:val="0035730C"/>
    <w:rsid w:val="003C63B4"/>
    <w:rsid w:val="004D56A0"/>
    <w:rsid w:val="004E57B2"/>
    <w:rsid w:val="00537D14"/>
    <w:rsid w:val="00567A88"/>
    <w:rsid w:val="0062281A"/>
    <w:rsid w:val="006450A6"/>
    <w:rsid w:val="00790773"/>
    <w:rsid w:val="007E2530"/>
    <w:rsid w:val="00896DBE"/>
    <w:rsid w:val="008A7230"/>
    <w:rsid w:val="008B44DF"/>
    <w:rsid w:val="008C7BBA"/>
    <w:rsid w:val="00915DF8"/>
    <w:rsid w:val="009D68BC"/>
    <w:rsid w:val="00A14240"/>
    <w:rsid w:val="00A35D43"/>
    <w:rsid w:val="00B129FB"/>
    <w:rsid w:val="00B3076D"/>
    <w:rsid w:val="00C715D0"/>
    <w:rsid w:val="00C77B22"/>
    <w:rsid w:val="00CE6E4B"/>
    <w:rsid w:val="00CF0F0D"/>
    <w:rsid w:val="00CF601B"/>
    <w:rsid w:val="00DC4E66"/>
    <w:rsid w:val="00E03CB8"/>
    <w:rsid w:val="00E86406"/>
    <w:rsid w:val="00EC25AC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294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202944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FE5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E5267"/>
  </w:style>
  <w:style w:type="paragraph" w:styleId="a6">
    <w:name w:val="footer"/>
    <w:basedOn w:val="a"/>
    <w:link w:val="Char0"/>
    <w:uiPriority w:val="99"/>
    <w:semiHidden/>
    <w:unhideWhenUsed/>
    <w:rsid w:val="00FE5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E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cp:lastPrinted>2021-10-14T04:55:00Z</cp:lastPrinted>
  <dcterms:created xsi:type="dcterms:W3CDTF">2023-09-14T02:43:00Z</dcterms:created>
  <dcterms:modified xsi:type="dcterms:W3CDTF">2023-10-04T05:09:00Z</dcterms:modified>
</cp:coreProperties>
</file>